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4" w:type="dxa"/>
        <w:tblInd w:w="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0"/>
        <w:gridCol w:w="1994"/>
      </w:tblGrid>
      <w:tr w:rsidR="00CE2D0B" w:rsidRPr="00A52D3A" w:rsidTr="00DF0B6C">
        <w:trPr>
          <w:trHeight w:val="1401"/>
        </w:trPr>
        <w:tc>
          <w:tcPr>
            <w:tcW w:w="8270" w:type="dxa"/>
            <w:vAlign w:val="center"/>
            <w:hideMark/>
          </w:tcPr>
          <w:p w:rsidR="00CE2D0B" w:rsidRDefault="00E978E7" w:rsidP="00E978E7">
            <w:pPr>
              <w:pStyle w:val="Title"/>
              <w:tabs>
                <w:tab w:val="clear" w:pos="567"/>
              </w:tabs>
              <w:jc w:val="center"/>
            </w:pPr>
            <w:proofErr w:type="spellStart"/>
            <w:r>
              <w:t>ImPACTS</w:t>
            </w:r>
            <w:proofErr w:type="spellEnd"/>
            <w:r>
              <w:t xml:space="preserve"> Survey- Data Collection Platform </w:t>
            </w:r>
            <w:r w:rsidR="00A43FD4" w:rsidRPr="00A43FD4">
              <w:t>GUIDELINE</w:t>
            </w:r>
          </w:p>
          <w:p w:rsidR="006F1101" w:rsidRPr="006F1101" w:rsidRDefault="006F1101" w:rsidP="006F1101"/>
          <w:p w:rsidR="004B69D6" w:rsidRPr="004B69D6" w:rsidRDefault="006F1101" w:rsidP="006F1101">
            <w:pPr>
              <w:jc w:val="center"/>
            </w:pPr>
            <w:r>
              <w:t xml:space="preserve">Link: </w:t>
            </w:r>
            <w:r w:rsidRPr="006F1101">
              <w:t>https://yalesurvey.qualtrics.com/jfe/form/SV_d6UTmoppphESYG9</w:t>
            </w:r>
          </w:p>
        </w:tc>
        <w:tc>
          <w:tcPr>
            <w:tcW w:w="1994" w:type="dxa"/>
            <w:hideMark/>
          </w:tcPr>
          <w:p w:rsidR="00CE2D0B" w:rsidRPr="00A52D3A" w:rsidRDefault="00CE2D0B" w:rsidP="00CE2D0B">
            <w:pPr>
              <w:tabs>
                <w:tab w:val="clear" w:pos="567"/>
              </w:tabs>
              <w:ind w:right="-404"/>
            </w:pPr>
          </w:p>
        </w:tc>
      </w:tr>
    </w:tbl>
    <w:p w:rsidR="00CE2D0B" w:rsidRPr="00A43FD4" w:rsidRDefault="00CE2D0B" w:rsidP="00CE2D0B">
      <w:pPr>
        <w:pStyle w:val="Heading1"/>
      </w:pPr>
      <w:bookmarkStart w:id="0" w:name="_Toc455686716"/>
      <w:r w:rsidRPr="00A43FD4">
        <w:t>P</w:t>
      </w:r>
      <w:bookmarkEnd w:id="0"/>
      <w:r w:rsidR="00C97FCC">
        <w:t>urpose:</w:t>
      </w:r>
    </w:p>
    <w:p w:rsidR="001C5EF8" w:rsidRDefault="001C5EF8" w:rsidP="001C5EF8">
      <w:pPr>
        <w:ind w:firstLine="0"/>
        <w:rPr>
          <w:color w:val="2F5496" w:themeColor="accent5" w:themeShade="BF"/>
        </w:rPr>
      </w:pPr>
    </w:p>
    <w:p w:rsidR="00E978E7" w:rsidRPr="00E978E7" w:rsidRDefault="00E978E7" w:rsidP="001C5EF8">
      <w:pPr>
        <w:ind w:firstLine="0"/>
      </w:pPr>
      <w:r>
        <w:t xml:space="preserve">The purpose of </w:t>
      </w:r>
      <w:proofErr w:type="spellStart"/>
      <w:r>
        <w:t>ImPACTS</w:t>
      </w:r>
      <w:proofErr w:type="spellEnd"/>
      <w:r>
        <w:t xml:space="preserve"> Survey is to have a centralized, accessible and efficient platform for collection of all types of data required for </w:t>
      </w:r>
      <w:proofErr w:type="spellStart"/>
      <w:r>
        <w:t>ImPACTS</w:t>
      </w:r>
      <w:proofErr w:type="spellEnd"/>
      <w:r>
        <w:t xml:space="preserve"> project. The idea is to make it standardized over all sites at the same time customizing it to individual needs of the sites.</w:t>
      </w:r>
    </w:p>
    <w:p w:rsidR="00CE2D0B" w:rsidRPr="00A43FD4" w:rsidRDefault="00CE2D0B" w:rsidP="00466FC2"/>
    <w:p w:rsidR="001C5EF8" w:rsidRPr="00E978E7" w:rsidRDefault="001C5EF8" w:rsidP="00E978E7">
      <w:pPr>
        <w:tabs>
          <w:tab w:val="clear" w:pos="567"/>
        </w:tabs>
        <w:ind w:left="0" w:firstLine="0"/>
      </w:pPr>
    </w:p>
    <w:p w:rsidR="00CE2D0B" w:rsidRPr="00A43FD4" w:rsidRDefault="00CE2D0B" w:rsidP="00466FC2"/>
    <w:p w:rsidR="00CE2D0B" w:rsidRPr="00A43FD4" w:rsidRDefault="00CE2D0B" w:rsidP="00466FC2"/>
    <w:p w:rsidR="00CE2D0B" w:rsidRPr="00A43FD4" w:rsidRDefault="00E978E7" w:rsidP="00CE2D0B">
      <w:pPr>
        <w:pStyle w:val="Heading1"/>
      </w:pPr>
      <w:r>
        <w:t>Sections of the survey:</w:t>
      </w:r>
    </w:p>
    <w:p w:rsidR="00E978E7" w:rsidRPr="00E978E7" w:rsidRDefault="00E978E7" w:rsidP="00A43FD4">
      <w:pPr>
        <w:ind w:firstLine="0"/>
      </w:pPr>
    </w:p>
    <w:p w:rsidR="0010735C" w:rsidRPr="00A43FD4" w:rsidRDefault="0010735C" w:rsidP="00466FC2"/>
    <w:p w:rsidR="00CE2D0B" w:rsidRDefault="00E978E7" w:rsidP="00FD71CD">
      <w:pPr>
        <w:pStyle w:val="ListParagraph"/>
        <w:numPr>
          <w:ilvl w:val="1"/>
          <w:numId w:val="1"/>
        </w:numPr>
        <w:tabs>
          <w:tab w:val="clear" w:pos="567"/>
        </w:tabs>
      </w:pPr>
      <w:r w:rsidRPr="00595592">
        <w:rPr>
          <w:b/>
        </w:rPr>
        <w:t>Simulation Data</w:t>
      </w:r>
      <w:r w:rsidR="00FD71CD">
        <w:t xml:space="preserve">: Select this option if you want to enter data from Data </w:t>
      </w:r>
      <w:r w:rsidR="00C97FCC">
        <w:t>Collection</w:t>
      </w:r>
      <w:r w:rsidR="00FD71CD">
        <w:t xml:space="preserve"> forms (checklist) and Teamwork Evaluation tool and Information of team members that participated in the session.</w:t>
      </w:r>
    </w:p>
    <w:p w:rsidR="00FD71CD" w:rsidRPr="00A43FD4" w:rsidRDefault="00FD71CD" w:rsidP="00FD71CD">
      <w:pPr>
        <w:pStyle w:val="ListParagraph"/>
        <w:tabs>
          <w:tab w:val="clear" w:pos="567"/>
        </w:tabs>
        <w:ind w:left="570" w:firstLine="0"/>
      </w:pPr>
    </w:p>
    <w:p w:rsidR="00CE2D0B" w:rsidRPr="00A43FD4" w:rsidRDefault="00CE2D0B" w:rsidP="00466FC2"/>
    <w:p w:rsidR="00CE2D0B" w:rsidRDefault="00E978E7" w:rsidP="00CE2D0B">
      <w:pPr>
        <w:pStyle w:val="ListParagraph"/>
        <w:numPr>
          <w:ilvl w:val="1"/>
          <w:numId w:val="1"/>
        </w:numPr>
        <w:tabs>
          <w:tab w:val="clear" w:pos="567"/>
        </w:tabs>
      </w:pPr>
      <w:r w:rsidRPr="00595592">
        <w:rPr>
          <w:b/>
        </w:rPr>
        <w:t>Pediatric Readiness Survey Data</w:t>
      </w:r>
      <w:r w:rsidR="00FD71CD">
        <w:t xml:space="preserve">: Select this option if you have completed </w:t>
      </w:r>
      <w:r w:rsidR="00B117C2">
        <w:t>the Pediatric</w:t>
      </w:r>
      <w:r w:rsidR="00FD71CD">
        <w:t xml:space="preserve"> readiness survey</w:t>
      </w:r>
      <w:r w:rsidR="00B117C2">
        <w:t xml:space="preserve"> for the site.</w:t>
      </w:r>
    </w:p>
    <w:p w:rsidR="00B117C2" w:rsidRDefault="00B117C2" w:rsidP="00B117C2">
      <w:pPr>
        <w:pStyle w:val="ListParagraph"/>
        <w:tabs>
          <w:tab w:val="clear" w:pos="567"/>
        </w:tabs>
        <w:ind w:left="570" w:firstLine="0"/>
      </w:pPr>
    </w:p>
    <w:p w:rsidR="00B117C2" w:rsidRDefault="00B117C2" w:rsidP="00B117C2">
      <w:pPr>
        <w:pStyle w:val="ListParagraph"/>
        <w:tabs>
          <w:tab w:val="clear" w:pos="567"/>
        </w:tabs>
        <w:ind w:left="570" w:firstLine="0"/>
      </w:pPr>
      <w:r>
        <w:t>Note: To create the report out for a site Simulation data (checklist</w:t>
      </w:r>
      <w:r w:rsidR="00C97FCC">
        <w:t xml:space="preserve"> and </w:t>
      </w:r>
      <w:r>
        <w:t>teamwork) + PRS data is required.</w:t>
      </w:r>
    </w:p>
    <w:p w:rsidR="00E978E7" w:rsidRDefault="00E978E7" w:rsidP="00E978E7">
      <w:pPr>
        <w:pStyle w:val="ListParagraph"/>
      </w:pPr>
    </w:p>
    <w:p w:rsidR="00E978E7" w:rsidRPr="00A43FD4" w:rsidRDefault="00E978E7" w:rsidP="00CE2D0B">
      <w:pPr>
        <w:pStyle w:val="ListParagraph"/>
        <w:numPr>
          <w:ilvl w:val="1"/>
          <w:numId w:val="1"/>
        </w:numPr>
        <w:tabs>
          <w:tab w:val="clear" w:pos="567"/>
        </w:tabs>
      </w:pPr>
      <w:r w:rsidRPr="00595592">
        <w:rPr>
          <w:b/>
        </w:rPr>
        <w:t>Report Out and Action Plan</w:t>
      </w:r>
      <w:r w:rsidR="00B117C2">
        <w:t xml:space="preserve">: Select this option after </w:t>
      </w:r>
      <w:r w:rsidR="005973D8">
        <w:t>giving the report out to the site and</w:t>
      </w:r>
      <w:r w:rsidR="00595592">
        <w:t xml:space="preserve"> deciding t</w:t>
      </w:r>
      <w:r w:rsidR="00F85AC3">
        <w:t>he action items for the coming 2</w:t>
      </w:r>
      <w:r w:rsidR="00595592">
        <w:t xml:space="preserve"> months.</w:t>
      </w:r>
    </w:p>
    <w:p w:rsidR="00DF0B6C" w:rsidRDefault="00DF0B6C" w:rsidP="00466FC2"/>
    <w:p w:rsidR="00DF0B6C" w:rsidRDefault="00FD71CD" w:rsidP="00DF0B6C">
      <w:pPr>
        <w:pStyle w:val="ListParagraph"/>
        <w:numPr>
          <w:ilvl w:val="1"/>
          <w:numId w:val="1"/>
        </w:numPr>
        <w:tabs>
          <w:tab w:val="clear" w:pos="567"/>
        </w:tabs>
        <w:spacing w:after="120"/>
        <w:contextualSpacing w:val="0"/>
      </w:pPr>
      <w:r w:rsidRPr="00595592">
        <w:rPr>
          <w:b/>
        </w:rPr>
        <w:t>Communication Log</w:t>
      </w:r>
      <w:r w:rsidR="00595592">
        <w:t xml:space="preserve">: Select this option when you want to enter the information related to communications you have </w:t>
      </w:r>
      <w:r w:rsidR="00657D82">
        <w:t xml:space="preserve">had </w:t>
      </w:r>
      <w:r w:rsidR="00595592">
        <w:t>with sites after/other than giving out the report out example: CHs contacts AMCs for resources to come up with a sepsis policy.</w:t>
      </w:r>
    </w:p>
    <w:p w:rsidR="005D2774" w:rsidRDefault="005D2774" w:rsidP="005D2774">
      <w:pPr>
        <w:pStyle w:val="ListParagraph"/>
      </w:pPr>
    </w:p>
    <w:p w:rsidR="005D2774" w:rsidRDefault="00AA3995" w:rsidP="005D2774">
      <w:pPr>
        <w:pStyle w:val="Heading1"/>
      </w:pPr>
      <w:r>
        <w:t>Note</w:t>
      </w:r>
      <w:r w:rsidR="00C97FCC">
        <w:t>:</w:t>
      </w:r>
    </w:p>
    <w:p w:rsidR="005D2774" w:rsidRDefault="00C37840" w:rsidP="005D2774">
      <w:r>
        <w:t xml:space="preserve"> </w:t>
      </w:r>
    </w:p>
    <w:p w:rsidR="00C37840" w:rsidRDefault="00C37840" w:rsidP="00C576E6">
      <w:pPr>
        <w:pStyle w:val="ListParagraph"/>
        <w:numPr>
          <w:ilvl w:val="0"/>
          <w:numId w:val="14"/>
        </w:numPr>
      </w:pPr>
      <w:r>
        <w:t xml:space="preserve">In simulation data section, select the number of teams participated (max. 6). </w:t>
      </w:r>
    </w:p>
    <w:p w:rsidR="00C97FCC" w:rsidRDefault="00C97FCC" w:rsidP="00C97FCC">
      <w:pPr>
        <w:pStyle w:val="ListParagraph"/>
        <w:ind w:left="360" w:firstLine="0"/>
      </w:pPr>
    </w:p>
    <w:p w:rsidR="00C97FCC" w:rsidRDefault="00C37840" w:rsidP="00D67A07">
      <w:pPr>
        <w:pStyle w:val="ListParagraph"/>
        <w:numPr>
          <w:ilvl w:val="0"/>
          <w:numId w:val="14"/>
        </w:numPr>
      </w:pPr>
      <w:r>
        <w:t xml:space="preserve">For each team fill in the details of participants and then complete simulation data of the </w:t>
      </w:r>
      <w:r w:rsidRPr="00C97FCC">
        <w:rPr>
          <w:b/>
        </w:rPr>
        <w:t>ONLY</w:t>
      </w:r>
      <w:r>
        <w:t xml:space="preserve"> those cases </w:t>
      </w:r>
      <w:r w:rsidRPr="00C97FCC">
        <w:rPr>
          <w:b/>
        </w:rPr>
        <w:t>COMPLETED</w:t>
      </w:r>
      <w:r>
        <w:t xml:space="preserve"> by this team. </w:t>
      </w:r>
    </w:p>
    <w:p w:rsidR="00C97FCC" w:rsidRDefault="00C97FCC" w:rsidP="00C97FCC">
      <w:pPr>
        <w:pStyle w:val="ListParagraph"/>
        <w:ind w:left="360" w:firstLine="0"/>
      </w:pPr>
    </w:p>
    <w:p w:rsidR="00C37840" w:rsidRDefault="00C37840" w:rsidP="00C576E6">
      <w:pPr>
        <w:pStyle w:val="ListParagraph"/>
        <w:numPr>
          <w:ilvl w:val="0"/>
          <w:numId w:val="14"/>
        </w:numPr>
      </w:pPr>
      <w:r>
        <w:t>If team changes i</w:t>
      </w:r>
      <w:r w:rsidR="0031636A">
        <w:t>n every case, select 4 teams and provide information of every teams followed by the data from cases completed by that team.</w:t>
      </w:r>
    </w:p>
    <w:p w:rsidR="00C97FCC" w:rsidRPr="005D2774" w:rsidRDefault="00C97FCC" w:rsidP="00C97FCC">
      <w:pPr>
        <w:pStyle w:val="ListParagraph"/>
        <w:ind w:left="360" w:firstLine="0"/>
      </w:pPr>
    </w:p>
    <w:p w:rsidR="0031636A" w:rsidRDefault="0031636A" w:rsidP="00C576E6">
      <w:pPr>
        <w:pStyle w:val="ListParagraph"/>
        <w:numPr>
          <w:ilvl w:val="0"/>
          <w:numId w:val="14"/>
        </w:numPr>
        <w:tabs>
          <w:tab w:val="clear" w:pos="567"/>
        </w:tabs>
      </w:pPr>
      <w:r>
        <w:t>If you have completed only 1 teamwork evaluation form for all the teams select “</w:t>
      </w:r>
      <w:r w:rsidRPr="0031636A">
        <w:t>A summary teamwork evaluation tool was completed for ALL simulation cases completed by a team</w:t>
      </w:r>
      <w:r>
        <w:t>”</w:t>
      </w:r>
      <w:r w:rsidR="00C576E6">
        <w:t xml:space="preserve"> </w:t>
      </w:r>
      <w:r>
        <w:t>Otherwise select “</w:t>
      </w:r>
      <w:r w:rsidRPr="0031636A">
        <w:t xml:space="preserve">An individual teamwork evaluation </w:t>
      </w:r>
      <w:r w:rsidR="00C576E6" w:rsidRPr="0031636A">
        <w:t>tool was</w:t>
      </w:r>
      <w:r w:rsidRPr="0031636A">
        <w:t xml:space="preserve"> completed for each simulation </w:t>
      </w:r>
      <w:r w:rsidR="008A0420" w:rsidRPr="0031636A">
        <w:t>case completed</w:t>
      </w:r>
      <w:r w:rsidRPr="0031636A">
        <w:t xml:space="preserve"> by each team</w:t>
      </w:r>
      <w:r>
        <w:t>”</w:t>
      </w:r>
    </w:p>
    <w:p w:rsidR="0031636A" w:rsidRDefault="0031636A" w:rsidP="0031636A">
      <w:pPr>
        <w:tabs>
          <w:tab w:val="clear" w:pos="567"/>
        </w:tabs>
        <w:ind w:left="0" w:firstLine="0"/>
      </w:pPr>
    </w:p>
    <w:p w:rsidR="00C97FCC" w:rsidRDefault="0031636A" w:rsidP="00AC6531">
      <w:pPr>
        <w:pStyle w:val="ListParagraph"/>
        <w:numPr>
          <w:ilvl w:val="0"/>
          <w:numId w:val="14"/>
        </w:numPr>
        <w:tabs>
          <w:tab w:val="clear" w:pos="567"/>
        </w:tabs>
      </w:pPr>
      <w:r>
        <w:t>After entering simulation data and teamwork data</w:t>
      </w:r>
      <w:r w:rsidR="00C576E6">
        <w:t xml:space="preserve">. Please select </w:t>
      </w:r>
      <w:r w:rsidR="00C576E6" w:rsidRPr="00C97FCC">
        <w:rPr>
          <w:b/>
        </w:rPr>
        <w:t>ALL</w:t>
      </w:r>
      <w:r w:rsidR="00C576E6">
        <w:t xml:space="preserve"> the action items to the best of your ability </w:t>
      </w:r>
      <w:r w:rsidR="00AC6531">
        <w:t xml:space="preserve">that you think are </w:t>
      </w:r>
      <w:r w:rsidR="00C97FCC">
        <w:t>required for</w:t>
      </w:r>
      <w:r w:rsidR="00AC6531">
        <w:t xml:space="preserve"> that</w:t>
      </w:r>
      <w:r w:rsidR="00C576E6">
        <w:t xml:space="preserve"> </w:t>
      </w:r>
      <w:r w:rsidR="008A0420">
        <w:t>site</w:t>
      </w:r>
      <w:r w:rsidR="00AC6531">
        <w:t xml:space="preserve"> </w:t>
      </w:r>
      <w:r w:rsidR="00C576E6">
        <w:t>from all the domains (</w:t>
      </w:r>
      <w:proofErr w:type="spellStart"/>
      <w:r w:rsidR="00C576E6">
        <w:t>pediatric</w:t>
      </w:r>
      <w:proofErr w:type="spellEnd"/>
      <w:r w:rsidR="00C576E6">
        <w:t xml:space="preserve"> patient care; patient safety; policies and procedures; equipment availability; training of staff; QI; presence of </w:t>
      </w:r>
      <w:proofErr w:type="spellStart"/>
      <w:r w:rsidR="00C576E6">
        <w:t>pediatric</w:t>
      </w:r>
      <w:proofErr w:type="spellEnd"/>
      <w:r w:rsidR="00C576E6">
        <w:t xml:space="preserve"> champion</w:t>
      </w:r>
      <w:r w:rsidR="00AC6531">
        <w:t xml:space="preserve">). </w:t>
      </w:r>
    </w:p>
    <w:p w:rsidR="00C97FCC" w:rsidRDefault="00C97FCC" w:rsidP="00C97FCC">
      <w:pPr>
        <w:pStyle w:val="ListParagraph"/>
      </w:pPr>
    </w:p>
    <w:p w:rsidR="00AC6531" w:rsidRDefault="00AC6531" w:rsidP="00AC6531">
      <w:pPr>
        <w:pStyle w:val="ListParagraph"/>
        <w:numPr>
          <w:ilvl w:val="0"/>
          <w:numId w:val="14"/>
        </w:numPr>
        <w:tabs>
          <w:tab w:val="clear" w:pos="567"/>
        </w:tabs>
      </w:pPr>
      <w:r>
        <w:t xml:space="preserve">Enter the action items in </w:t>
      </w:r>
      <w:r w:rsidRPr="00C97FCC">
        <w:rPr>
          <w:b/>
        </w:rPr>
        <w:t>OTHER</w:t>
      </w:r>
      <w:r>
        <w:t xml:space="preserve"> option of each domain if you cannot find them in the list.</w:t>
      </w:r>
    </w:p>
    <w:p w:rsidR="00AC6531" w:rsidRDefault="00AC6531" w:rsidP="0031636A">
      <w:pPr>
        <w:tabs>
          <w:tab w:val="clear" w:pos="567"/>
        </w:tabs>
        <w:ind w:left="0" w:firstLine="0"/>
      </w:pPr>
    </w:p>
    <w:p w:rsidR="00AC6531" w:rsidRDefault="00AC6531" w:rsidP="00AC6531">
      <w:pPr>
        <w:pStyle w:val="ListParagraph"/>
        <w:numPr>
          <w:ilvl w:val="0"/>
          <w:numId w:val="14"/>
        </w:numPr>
        <w:tabs>
          <w:tab w:val="clear" w:pos="567"/>
        </w:tabs>
      </w:pPr>
      <w:r>
        <w:t xml:space="preserve">Rank </w:t>
      </w:r>
      <w:r w:rsidRPr="00C97FCC">
        <w:rPr>
          <w:b/>
        </w:rPr>
        <w:t>TOP 5</w:t>
      </w:r>
      <w:r>
        <w:t xml:space="preserve"> action items (drag and drop </w:t>
      </w:r>
      <w:r w:rsidR="00C97FCC">
        <w:t xml:space="preserve">them </w:t>
      </w:r>
      <w:r>
        <w:t xml:space="preserve">in the box) from all the action items you chose before </w:t>
      </w:r>
      <w:r w:rsidR="00C97FCC">
        <w:t>which</w:t>
      </w:r>
      <w:r>
        <w:t xml:space="preserve"> according to you are needed to be prioritized.</w:t>
      </w:r>
    </w:p>
    <w:p w:rsidR="00AC6531" w:rsidRDefault="00AC6531" w:rsidP="00AC6531">
      <w:pPr>
        <w:pStyle w:val="ListParagraph"/>
      </w:pPr>
    </w:p>
    <w:p w:rsidR="00AC6531" w:rsidRDefault="00AC6531" w:rsidP="00AC6531">
      <w:pPr>
        <w:pStyle w:val="ListParagraph"/>
        <w:numPr>
          <w:ilvl w:val="0"/>
          <w:numId w:val="14"/>
        </w:numPr>
        <w:tabs>
          <w:tab w:val="clear" w:pos="567"/>
        </w:tabs>
      </w:pPr>
      <w:r>
        <w:t>Each communication with the site</w:t>
      </w:r>
      <w:r w:rsidR="00C97FCC">
        <w:t xml:space="preserve"> (email, call etc)</w:t>
      </w:r>
      <w:r>
        <w:t xml:space="preserve"> needs to be logged in the survey individually.</w:t>
      </w:r>
    </w:p>
    <w:p w:rsidR="00AC6531" w:rsidRDefault="00AC6531" w:rsidP="00AC6531">
      <w:pPr>
        <w:pStyle w:val="ListParagraph"/>
      </w:pPr>
    </w:p>
    <w:p w:rsidR="00AC6531" w:rsidRDefault="00AC6531" w:rsidP="00C97FCC">
      <w:pPr>
        <w:pStyle w:val="ListParagraph"/>
        <w:numPr>
          <w:ilvl w:val="0"/>
          <w:numId w:val="14"/>
        </w:numPr>
        <w:tabs>
          <w:tab w:val="clear" w:pos="567"/>
        </w:tabs>
      </w:pPr>
      <w:r>
        <w:lastRenderedPageBreak/>
        <w:t xml:space="preserve">After </w:t>
      </w:r>
      <w:r w:rsidR="00C97FCC">
        <w:t>submission,</w:t>
      </w:r>
      <w:r>
        <w:t xml:space="preserve"> you will receive a </w:t>
      </w:r>
      <w:r w:rsidRPr="00C97FCC">
        <w:rPr>
          <w:b/>
        </w:rPr>
        <w:t>“retake link”</w:t>
      </w:r>
      <w:r>
        <w:t xml:space="preserve"> via an email</w:t>
      </w:r>
      <w:r w:rsidR="00C97FCC">
        <w:t xml:space="preserve"> which you can use to modify your responses in the survey for that specific site or to provide additional data.</w:t>
      </w:r>
    </w:p>
    <w:p w:rsidR="00AC6531" w:rsidRDefault="00AC6531" w:rsidP="0031636A">
      <w:pPr>
        <w:tabs>
          <w:tab w:val="clear" w:pos="567"/>
        </w:tabs>
        <w:ind w:left="0" w:firstLine="0"/>
      </w:pPr>
    </w:p>
    <w:p w:rsidR="0031636A" w:rsidRDefault="0031636A" w:rsidP="0031636A">
      <w:pPr>
        <w:tabs>
          <w:tab w:val="clear" w:pos="567"/>
        </w:tabs>
        <w:ind w:left="0" w:firstLine="0"/>
      </w:pPr>
    </w:p>
    <w:p w:rsidR="00CE2D0B" w:rsidRPr="00CE2D0B" w:rsidRDefault="00CE2D0B" w:rsidP="00A43FD4">
      <w:pPr>
        <w:tabs>
          <w:tab w:val="clear" w:pos="567"/>
        </w:tabs>
        <w:ind w:left="0" w:firstLine="0"/>
      </w:pPr>
    </w:p>
    <w:p w:rsidR="00CE2D0B" w:rsidRDefault="00CE2D0B" w:rsidP="00CE2D0B">
      <w:pPr>
        <w:pStyle w:val="Heading1"/>
      </w:pPr>
      <w:bookmarkStart w:id="1" w:name="_Toc455686720"/>
      <w:r>
        <w:t>DEFINITIONS</w:t>
      </w:r>
      <w:bookmarkEnd w:id="1"/>
    </w:p>
    <w:p w:rsidR="008A0420" w:rsidRDefault="008A0420" w:rsidP="008A0420"/>
    <w:p w:rsidR="008A0420" w:rsidRDefault="006F1101" w:rsidP="006F1101">
      <w:pPr>
        <w:pStyle w:val="ListParagraph"/>
        <w:numPr>
          <w:ilvl w:val="1"/>
          <w:numId w:val="1"/>
        </w:numPr>
      </w:pPr>
      <w:r>
        <w:t xml:space="preserve">CTS: Clinical Teamwork Scale </w:t>
      </w:r>
    </w:p>
    <w:p w:rsidR="006F1101" w:rsidRDefault="006F1101" w:rsidP="006F1101">
      <w:pPr>
        <w:pStyle w:val="ListParagraph"/>
        <w:numPr>
          <w:ilvl w:val="1"/>
          <w:numId w:val="1"/>
        </w:numPr>
      </w:pPr>
      <w:r>
        <w:t xml:space="preserve">STAT Tool </w:t>
      </w:r>
      <w:r w:rsidR="00D67A07">
        <w:t>= Team work evaluation tool</w:t>
      </w:r>
    </w:p>
    <w:p w:rsidR="006F1101" w:rsidRDefault="006F1101" w:rsidP="006F1101">
      <w:pPr>
        <w:pStyle w:val="ListParagraph"/>
        <w:numPr>
          <w:ilvl w:val="1"/>
          <w:numId w:val="1"/>
        </w:numPr>
      </w:pPr>
      <w:r>
        <w:t>Mayo tool</w:t>
      </w:r>
      <w:r w:rsidR="00D67A07">
        <w:t>= Teamwork evaluation tool</w:t>
      </w:r>
    </w:p>
    <w:p w:rsidR="006F1101" w:rsidRDefault="006F1101" w:rsidP="00D67A07">
      <w:pPr>
        <w:pStyle w:val="ListParagraph"/>
        <w:numPr>
          <w:ilvl w:val="1"/>
          <w:numId w:val="1"/>
        </w:numPr>
      </w:pPr>
      <w:r>
        <w:t>PRS= Pediatric Readiness Survey = EMSC Survey</w:t>
      </w:r>
    </w:p>
    <w:p w:rsidR="00CE2D0B" w:rsidRDefault="00CE2D0B" w:rsidP="00466FC2">
      <w:bookmarkStart w:id="2" w:name="_GoBack"/>
      <w:bookmarkEnd w:id="2"/>
    </w:p>
    <w:p w:rsidR="00940E6F" w:rsidRPr="00A52D3A" w:rsidRDefault="00940E6F" w:rsidP="00466FC2"/>
    <w:p w:rsidR="00D75F18" w:rsidRDefault="00D75F18" w:rsidP="00466FC2"/>
    <w:p w:rsidR="00CE2D0B" w:rsidRDefault="00CE2D0B" w:rsidP="00CE2D0B">
      <w:pPr>
        <w:pStyle w:val="Heading1"/>
      </w:pPr>
      <w:bookmarkStart w:id="3" w:name="_Toc455686723"/>
      <w:r>
        <w:t>FEEDBACK</w:t>
      </w:r>
      <w:bookmarkEnd w:id="3"/>
    </w:p>
    <w:p w:rsidR="00CE2D0B" w:rsidRDefault="00CE2D0B" w:rsidP="00466FC2"/>
    <w:p w:rsidR="00A43FD4" w:rsidRPr="00A52D3A" w:rsidRDefault="006F1101" w:rsidP="00595592">
      <w:pPr>
        <w:tabs>
          <w:tab w:val="clear" w:pos="567"/>
        </w:tabs>
        <w:ind w:left="0" w:firstLine="0"/>
      </w:pPr>
      <w:bookmarkStart w:id="4" w:name="PolicyWritingInstructions"/>
      <w:bookmarkEnd w:id="4"/>
      <w:r>
        <w:t>For feedback on the survey please email Ambika.bhatnagar@yale.edu</w:t>
      </w:r>
    </w:p>
    <w:sectPr w:rsidR="00A43FD4" w:rsidRPr="00A52D3A" w:rsidSect="006F1101">
      <w:footerReference w:type="default" r:id="rId11"/>
      <w:pgSz w:w="11906" w:h="16838" w:code="9"/>
      <w:pgMar w:top="851" w:right="851" w:bottom="1701" w:left="851" w:header="284" w:footer="34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FB" w:rsidRDefault="00F911FB" w:rsidP="00711F72">
      <w:r>
        <w:separator/>
      </w:r>
    </w:p>
  </w:endnote>
  <w:endnote w:type="continuationSeparator" w:id="0">
    <w:p w:rsidR="00F911FB" w:rsidRDefault="00F911FB" w:rsidP="0071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01" w:rsidRPr="001831A7" w:rsidRDefault="006F1101" w:rsidP="006F1101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FB" w:rsidRDefault="00F911FB" w:rsidP="00711F72">
      <w:r>
        <w:separator/>
      </w:r>
    </w:p>
  </w:footnote>
  <w:footnote w:type="continuationSeparator" w:id="0">
    <w:p w:rsidR="00F911FB" w:rsidRDefault="00F911FB" w:rsidP="0071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0B4"/>
    <w:multiLevelType w:val="hybridMultilevel"/>
    <w:tmpl w:val="E9FCFA8A"/>
    <w:lvl w:ilvl="0" w:tplc="EB385088">
      <w:start w:val="1"/>
      <w:numFmt w:val="lowerLetter"/>
      <w:lvlText w:val="%1)"/>
      <w:lvlJc w:val="left"/>
      <w:pPr>
        <w:ind w:left="930" w:hanging="360"/>
      </w:pPr>
      <w:rPr>
        <w:rFonts w:hint="default"/>
        <w:color w:val="2F5496" w:themeColor="accent5" w:themeShade="BF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D1321ED"/>
    <w:multiLevelType w:val="hybridMultilevel"/>
    <w:tmpl w:val="577C858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DC7853"/>
    <w:multiLevelType w:val="hybridMultilevel"/>
    <w:tmpl w:val="A9DE4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263AD"/>
    <w:multiLevelType w:val="hybridMultilevel"/>
    <w:tmpl w:val="A2BEF076"/>
    <w:lvl w:ilvl="0" w:tplc="0C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41A22E72"/>
    <w:multiLevelType w:val="hybridMultilevel"/>
    <w:tmpl w:val="FA0E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24A14"/>
    <w:multiLevelType w:val="hybridMultilevel"/>
    <w:tmpl w:val="6B68F2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446775"/>
    <w:multiLevelType w:val="multilevel"/>
    <w:tmpl w:val="9F2E17F2"/>
    <w:lvl w:ilvl="0">
      <w:start w:val="1"/>
      <w:numFmt w:val="decimal"/>
      <w:pStyle w:val="Heading1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397301"/>
    <w:multiLevelType w:val="hybridMultilevel"/>
    <w:tmpl w:val="837E130A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C26A0D"/>
    <w:multiLevelType w:val="hybridMultilevel"/>
    <w:tmpl w:val="E9FCFA8A"/>
    <w:lvl w:ilvl="0" w:tplc="EB385088">
      <w:start w:val="1"/>
      <w:numFmt w:val="lowerLetter"/>
      <w:lvlText w:val="%1)"/>
      <w:lvlJc w:val="left"/>
      <w:pPr>
        <w:ind w:left="930" w:hanging="360"/>
      </w:pPr>
      <w:rPr>
        <w:rFonts w:hint="default"/>
        <w:color w:val="2F5496" w:themeColor="accent5" w:themeShade="BF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E727D27"/>
    <w:multiLevelType w:val="hybridMultilevel"/>
    <w:tmpl w:val="483228B2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7C51B2"/>
    <w:multiLevelType w:val="hybridMultilevel"/>
    <w:tmpl w:val="E466D7A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640E66"/>
    <w:multiLevelType w:val="hybridMultilevel"/>
    <w:tmpl w:val="196480DC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4E2B13"/>
    <w:multiLevelType w:val="hybridMultilevel"/>
    <w:tmpl w:val="23B41A9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583B16"/>
    <w:multiLevelType w:val="hybridMultilevel"/>
    <w:tmpl w:val="9CB20976"/>
    <w:lvl w:ilvl="0" w:tplc="32428272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0B"/>
    <w:rsid w:val="00023E4D"/>
    <w:rsid w:val="00074681"/>
    <w:rsid w:val="000B08C5"/>
    <w:rsid w:val="000B1F8E"/>
    <w:rsid w:val="000F4D65"/>
    <w:rsid w:val="0010735C"/>
    <w:rsid w:val="00144313"/>
    <w:rsid w:val="00145774"/>
    <w:rsid w:val="001A3E8A"/>
    <w:rsid w:val="001B49B9"/>
    <w:rsid w:val="001C5EF8"/>
    <w:rsid w:val="001F6A06"/>
    <w:rsid w:val="0022233E"/>
    <w:rsid w:val="002D4C4C"/>
    <w:rsid w:val="002E47C3"/>
    <w:rsid w:val="00315A24"/>
    <w:rsid w:val="0031636A"/>
    <w:rsid w:val="0035459E"/>
    <w:rsid w:val="00376A0B"/>
    <w:rsid w:val="00451D9C"/>
    <w:rsid w:val="004560C7"/>
    <w:rsid w:val="00466FC2"/>
    <w:rsid w:val="00475644"/>
    <w:rsid w:val="004A04D7"/>
    <w:rsid w:val="004B69D6"/>
    <w:rsid w:val="005232BA"/>
    <w:rsid w:val="00554778"/>
    <w:rsid w:val="00563B9D"/>
    <w:rsid w:val="00576E51"/>
    <w:rsid w:val="00595592"/>
    <w:rsid w:val="005973D8"/>
    <w:rsid w:val="005D2774"/>
    <w:rsid w:val="00604504"/>
    <w:rsid w:val="00657D82"/>
    <w:rsid w:val="006E274E"/>
    <w:rsid w:val="006F1101"/>
    <w:rsid w:val="007052B9"/>
    <w:rsid w:val="00711F72"/>
    <w:rsid w:val="00757E75"/>
    <w:rsid w:val="00805008"/>
    <w:rsid w:val="00805578"/>
    <w:rsid w:val="008160B7"/>
    <w:rsid w:val="00826845"/>
    <w:rsid w:val="00851015"/>
    <w:rsid w:val="008737E9"/>
    <w:rsid w:val="008A0420"/>
    <w:rsid w:val="008B23B2"/>
    <w:rsid w:val="008D40FA"/>
    <w:rsid w:val="00916AB8"/>
    <w:rsid w:val="00940E6F"/>
    <w:rsid w:val="00990E24"/>
    <w:rsid w:val="00993760"/>
    <w:rsid w:val="009B2BD4"/>
    <w:rsid w:val="00A008CD"/>
    <w:rsid w:val="00A43FD4"/>
    <w:rsid w:val="00A670EB"/>
    <w:rsid w:val="00A70C8D"/>
    <w:rsid w:val="00A74B54"/>
    <w:rsid w:val="00AA3995"/>
    <w:rsid w:val="00AC6531"/>
    <w:rsid w:val="00AD3F85"/>
    <w:rsid w:val="00AF2405"/>
    <w:rsid w:val="00B117C2"/>
    <w:rsid w:val="00B53220"/>
    <w:rsid w:val="00BA771E"/>
    <w:rsid w:val="00BD591B"/>
    <w:rsid w:val="00C37840"/>
    <w:rsid w:val="00C576E6"/>
    <w:rsid w:val="00C82DBD"/>
    <w:rsid w:val="00C97FCC"/>
    <w:rsid w:val="00CE2D0B"/>
    <w:rsid w:val="00CF66BE"/>
    <w:rsid w:val="00D67A07"/>
    <w:rsid w:val="00D7320C"/>
    <w:rsid w:val="00D75F18"/>
    <w:rsid w:val="00D86C45"/>
    <w:rsid w:val="00DB145A"/>
    <w:rsid w:val="00DF0311"/>
    <w:rsid w:val="00DF0B6C"/>
    <w:rsid w:val="00DF35E6"/>
    <w:rsid w:val="00E132FC"/>
    <w:rsid w:val="00E801DC"/>
    <w:rsid w:val="00E978E7"/>
    <w:rsid w:val="00EA1FC8"/>
    <w:rsid w:val="00F33643"/>
    <w:rsid w:val="00F85AC3"/>
    <w:rsid w:val="00F911FB"/>
    <w:rsid w:val="00FA7391"/>
    <w:rsid w:val="00FB415C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C7A53"/>
  <w15:chartTrackingRefBased/>
  <w15:docId w15:val="{2E0F223B-8A70-436A-B176-5E00322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0B"/>
    <w:pPr>
      <w:tabs>
        <w:tab w:val="left" w:pos="567"/>
      </w:tabs>
      <w:spacing w:after="0" w:line="240" w:lineRule="auto"/>
      <w:ind w:left="567" w:hanging="567"/>
    </w:pPr>
    <w:rPr>
      <w:rFonts w:ascii="Arial" w:eastAsia="SimSun" w:hAnsi="Arial" w:cs="Arial"/>
      <w:sz w:val="20"/>
      <w:szCs w:val="20"/>
      <w:lang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E2D0B"/>
    <w:pPr>
      <w:numPr>
        <w:numId w:val="1"/>
      </w:numPr>
      <w:tabs>
        <w:tab w:val="clear" w:pos="567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0B"/>
    <w:pPr>
      <w:tabs>
        <w:tab w:val="clear" w:pos="567"/>
      </w:tabs>
      <w:ind w:firstLine="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D0B"/>
    <w:pPr>
      <w:keepNext/>
      <w:keepLines/>
      <w:tabs>
        <w:tab w:val="clear" w:pos="567"/>
        <w:tab w:val="left" w:pos="720"/>
      </w:tabs>
      <w:ind w:left="1134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Policy Title Char"/>
    <w:basedOn w:val="DefaultParagraphFont"/>
    <w:link w:val="Title"/>
    <w:uiPriority w:val="10"/>
    <w:locked/>
    <w:rsid w:val="00CE2D0B"/>
    <w:rPr>
      <w:rFonts w:ascii="Arial" w:hAnsi="Arial" w:cs="Arial"/>
      <w:b/>
      <w:sz w:val="32"/>
      <w:szCs w:val="32"/>
      <w:lang w:eastAsia="zh-CN"/>
    </w:rPr>
  </w:style>
  <w:style w:type="paragraph" w:styleId="Title">
    <w:name w:val="Title"/>
    <w:aliases w:val="Policy Title"/>
    <w:basedOn w:val="Normal"/>
    <w:next w:val="Normal"/>
    <w:link w:val="TitleChar"/>
    <w:uiPriority w:val="10"/>
    <w:qFormat/>
    <w:rsid w:val="00CE2D0B"/>
    <w:rPr>
      <w:rFonts w:eastAsiaTheme="minorHAnsi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CE2D0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TableGrid">
    <w:name w:val="Table Grid"/>
    <w:basedOn w:val="TableNormal"/>
    <w:uiPriority w:val="59"/>
    <w:rsid w:val="00CE2D0B"/>
    <w:pPr>
      <w:spacing w:after="0" w:line="240" w:lineRule="auto"/>
    </w:pPr>
    <w:rPr>
      <w:rFonts w:ascii="Trebuchet MS" w:eastAsia="SimSun" w:hAnsi="Trebuchet MS" w:cs="Times New Roman"/>
      <w:sz w:val="20"/>
      <w:szCs w:val="20"/>
      <w:lang w:eastAsia="en-A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E2D0B"/>
    <w:pPr>
      <w:tabs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0B"/>
    <w:rPr>
      <w:rFonts w:ascii="Arial" w:eastAsia="SimSun" w:hAnsi="Arial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CE2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2D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2D0B"/>
    <w:rPr>
      <w:rFonts w:ascii="Arial" w:eastAsia="SimSun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E2D0B"/>
    <w:rPr>
      <w:rFonts w:ascii="Arial" w:eastAsiaTheme="majorEastAsia" w:hAnsi="Arial" w:cs="Arial"/>
      <w:b/>
      <w:sz w:val="2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E2D0B"/>
    <w:rPr>
      <w:rFonts w:ascii="Arial" w:eastAsia="SimSun" w:hAnsi="Arial" w:cs="Arial"/>
      <w:b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2D0B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0B"/>
    <w:rPr>
      <w:rFonts w:ascii="Arial" w:eastAsia="SimSun" w:hAnsi="Arial" w:cs="Arial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711F72"/>
  </w:style>
  <w:style w:type="character" w:customStyle="1" w:styleId="FootnoteTextChar">
    <w:name w:val="Footnote Text Char"/>
    <w:basedOn w:val="DefaultParagraphFont"/>
    <w:link w:val="FootnoteText"/>
    <w:uiPriority w:val="99"/>
    <w:rsid w:val="00711F72"/>
    <w:rPr>
      <w:rFonts w:ascii="Arial" w:eastAsia="SimSun" w:hAnsi="Arial" w:cs="Arial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FA7391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D591B"/>
    <w:pPr>
      <w:tabs>
        <w:tab w:val="clear" w:pos="567"/>
        <w:tab w:val="right" w:leader="dot" w:pos="10204"/>
      </w:tabs>
      <w:spacing w:after="40"/>
      <w:ind w:left="425" w:hanging="425"/>
    </w:pPr>
  </w:style>
  <w:style w:type="paragraph" w:styleId="TOC2">
    <w:name w:val="toc 2"/>
    <w:basedOn w:val="Normal"/>
    <w:next w:val="Normal"/>
    <w:autoRedefine/>
    <w:uiPriority w:val="39"/>
    <w:unhideWhenUsed/>
    <w:rsid w:val="00466FC2"/>
    <w:pPr>
      <w:tabs>
        <w:tab w:val="clear" w:pos="567"/>
        <w:tab w:val="right" w:leader="dot" w:pos="10204"/>
      </w:tabs>
      <w:spacing w:after="40"/>
      <w:ind w:left="850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466FC2"/>
    <w:pPr>
      <w:tabs>
        <w:tab w:val="clear" w:pos="567"/>
        <w:tab w:val="right" w:leader="dot" w:pos="10204"/>
      </w:tabs>
      <w:spacing w:after="40"/>
      <w:ind w:left="99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ffNet Document" ma:contentTypeID="0x0101006A7CE322BE856F469FDFC591EE9FDF0A01009C95EE8D0DE83B41B0717296D71D4308" ma:contentTypeVersion="31" ma:contentTypeDescription="" ma:contentTypeScope="" ma:versionID="2f01f0b24ef539b5ccdd8a234839ee8a">
  <xsd:schema xmlns:xsd="http://www.w3.org/2001/XMLSchema" xmlns:xs="http://www.w3.org/2001/XMLSchema" xmlns:p="http://schemas.microsoft.com/office/2006/metadata/properties" xmlns:ns2="3ed555b7-05b0-4e27-8e7d-4e6b48fd47a4" xmlns:ns3="be8380f3-f86d-4c55-ac0d-84a81eafd6a2" targetNamespace="http://schemas.microsoft.com/office/2006/metadata/properties" ma:root="true" ma:fieldsID="19779ea0cd43234a4dae59b87e72097b" ns2:_="" ns3:_="">
    <xsd:import namespace="3ed555b7-05b0-4e27-8e7d-4e6b48fd47a4"/>
    <xsd:import namespace="be8380f3-f86d-4c55-ac0d-84a81eafd6a2"/>
    <xsd:element name="properties">
      <xsd:complexType>
        <xsd:sequence>
          <xsd:element name="documentManagement">
            <xsd:complexType>
              <xsd:all>
                <xsd:element ref="ns2:OwlDocPortalDescription" minOccurs="0"/>
                <xsd:element ref="ns2:TaxCatchAll" minOccurs="0"/>
                <xsd:element ref="ns2:TaxCatchAllLabel" minOccurs="0"/>
                <xsd:element ref="ns3:b6b65ea87a034f338b42d02fed46782b" minOccurs="0"/>
                <xsd:element ref="ns2:d09ba1cd9089431987795cbce75e80ea" minOccurs="0"/>
                <xsd:element ref="ns2:a5167454593547bfbb3b9f85fe52fcee" minOccurs="0"/>
                <xsd:element ref="ns2:pa523230cbe0463bb7cc286808fddca9" minOccurs="0"/>
                <xsd:element ref="ns2:e3c82b6302f940778a5098baf014ffbb" minOccurs="0"/>
                <xsd:element ref="ns2:a52b0960dff24c4380ab9f2e06a4be0f" minOccurs="0"/>
                <xsd:element ref="ns2:g2dbb64b290d409cb3188e2fc73755f0" minOccurs="0"/>
                <xsd:element ref="ns2:hfac6f500c1341d69c02eb464ae13ac0" minOccurs="0"/>
                <xsd:element ref="ns2:l2e8a46e463341bba33baf297e439429" minOccurs="0"/>
                <xsd:element ref="ns2:ie7e68178e7f4a8e82477b69c495e9e5" minOccurs="0"/>
                <xsd:element ref="ns2:i920554bc521447ca8069c3847c9d852" minOccurs="0"/>
                <xsd:element ref="ns2:c1525ba5064f4da4a7d1553709e33b1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555b7-05b0-4e27-8e7d-4e6b48fd47a4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4" nillable="true" ma:displayName="Document Description" ma:internalName="OwlDocPortalDescription">
      <xsd:simpleType>
        <xsd:restriction base="dms:Note">
          <xsd:maxLength value="255"/>
        </xsd:restriction>
      </xsd:simpleType>
    </xsd:element>
    <xsd:element name="TaxCatchAll" ma:index="6" nillable="true" ma:displayName="Taxonomy Catch All Column" ma:hidden="true" ma:list="{f0817acc-c3c8-41bc-9a08-09e757fb6343}" ma:internalName="TaxCatchAll" ma:readOnly="false" ma:showField="CatchAllData" ma:web="3ed555b7-05b0-4e27-8e7d-4e6b48fd4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817acc-c3c8-41bc-9a08-09e757fb6343}" ma:internalName="TaxCatchAllLabel" ma:readOnly="false" ma:showField="CatchAllDataLabel" ma:web="3ed555b7-05b0-4e27-8e7d-4e6b48fd4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9ba1cd9089431987795cbce75e80ea" ma:index="23" nillable="true" ma:taxonomy="true" ma:internalName="d09ba1cd9089431987795cbce75e80ea" ma:taxonomyFieldName="OwlDocPortalCategory" ma:displayName="Document Category" ma:readOnly="false" ma:fieldId="{d09ba1cd-9089-4319-8779-5cbce75e80ea}" ma:taxonomyMulti="true" ma:sspId="5c1f9bdb-a80f-430c-8952-2a26cfa7c922" ma:termSetId="147a91a3-53e7-471f-aff0-ef580ff305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67454593547bfbb3b9f85fe52fcee" ma:index="24" nillable="true" ma:taxonomy="true" ma:internalName="a5167454593547bfbb3b9f85fe52fcee" ma:taxonomyFieldName="OwlDocPortalDepartment" ma:displayName="Department / Owner" ma:default="" ma:fieldId="{a5167454-5935-47bf-bb3b-9f85fe52fcee}" ma:taxonomyMulti="true" ma:sspId="5c1f9bdb-a80f-430c-8952-2a26cfa7c922" ma:termSetId="7a7075d8-72ec-42a7-b40f-a09363b3f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523230cbe0463bb7cc286808fddca9" ma:index="25" nillable="true" ma:taxonomy="true" ma:internalName="pa523230cbe0463bb7cc286808fddca9" ma:taxonomyFieldName="OwlDocPortalCampus" ma:displayName="Campus" ma:default="" ma:fieldId="{9a523230-cbe0-463b-b7cc-286808fddca9}" ma:taxonomyMulti="true" ma:sspId="5c1f9bdb-a80f-430c-8952-2a26cfa7c922" ma:termSetId="fdc1873e-2d10-4233-9d6e-9e881c3d2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c82b6302f940778a5098baf014ffbb" ma:index="26" nillable="true" ma:taxonomy="true" ma:internalName="e3c82b6302f940778a5098baf014ffbb" ma:taxonomyFieldName="OwlDocPortalAudience" ma:displayName="Audience / Role" ma:default="" ma:fieldId="{e3c82b63-02f9-4077-8a50-98baf014ffbb}" ma:taxonomyMulti="true" ma:sspId="5c1f9bdb-a80f-430c-8952-2a26cfa7c922" ma:termSetId="ce06be94-23de-437d-b30a-f6e4f6b22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2b0960dff24c4380ab9f2e06a4be0f" ma:index="27" nillable="true" ma:taxonomy="true" ma:internalName="a52b0960dff24c4380ab9f2e06a4be0f" ma:taxonomyFieldName="OwlDocPortalProcess" ma:displayName="Process" ma:readOnly="false" ma:default="" ma:fieldId="{a52b0960-dff2-4c43-80ab-9f2e06a4be0f}" ma:taxonomyMulti="true" ma:sspId="5c1f9bdb-a80f-430c-8952-2a26cfa7c922" ma:termSetId="15402089-6599-4cd5-a26e-3e862bf62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dbb64b290d409cb3188e2fc73755f0" ma:index="28" nillable="true" ma:taxonomy="true" ma:internalName="g2dbb64b290d409cb3188e2fc73755f0" ma:taxonomyFieldName="OwlContentTargetOptionsOne" ma:displayName="Content Target Options One" ma:readOnly="false" ma:fieldId="{02dbb64b-290d-409c-b318-8e2fc73755f0}" ma:taxonomyMulti="true" ma:sspId="5c1f9bdb-a80f-430c-8952-2a26cfa7c922" ma:termSetId="bb8aa7c7-d672-4ae8-b74b-c1ec8a6744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ac6f500c1341d69c02eb464ae13ac0" ma:index="29" nillable="true" ma:taxonomy="true" ma:internalName="hfac6f500c1341d69c02eb464ae13ac0" ma:taxonomyFieldName="OwlContentTargetOptionsTwo" ma:displayName="Content Target Options Two" ma:readOnly="false" ma:fieldId="{1fac6f50-0c13-41d6-9c02-eb464ae13ac0}" ma:taxonomyMulti="true" ma:sspId="5c1f9bdb-a80f-430c-8952-2a26cfa7c922" ma:termSetId="404e31d4-27b3-478d-a76c-7875468121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e8a46e463341bba33baf297e439429" ma:index="30" nillable="true" ma:taxonomy="true" ma:internalName="l2e8a46e463341bba33baf297e439429" ma:taxonomyFieldName="OwlContentTargetOptionsThree" ma:displayName="Content Target Options Three" ma:readOnly="false" ma:fieldId="{52e8a46e-4633-41bb-a33b-af297e439429}" ma:taxonomyMulti="true" ma:sspId="5c1f9bdb-a80f-430c-8952-2a26cfa7c922" ma:termSetId="6db78995-0489-4c85-8624-d75cb337b0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7e68178e7f4a8e82477b69c495e9e5" ma:index="31" nillable="true" ma:taxonomy="true" ma:internalName="ie7e68178e7f4a8e82477b69c495e9e5" ma:taxonomyFieldName="OwlContentTargetOptionsFour" ma:displayName="Content Target Options Four" ma:readOnly="false" ma:fieldId="{2e7e6817-8e7f-4a8e-8247-7b69c495e9e5}" ma:taxonomyMulti="true" ma:sspId="5c1f9bdb-a80f-430c-8952-2a26cfa7c922" ma:termSetId="902b0e3c-dade-421f-8393-55cc4f212b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20554bc521447ca8069c3847c9d852" ma:index="32" nillable="true" ma:taxonomy="true" ma:internalName="i920554bc521447ca8069c3847c9d852" ma:taxonomyFieldName="OwlTags" ma:displayName="Tags" ma:readOnly="false" ma:fieldId="{2920554b-c521-447c-a806-9c3847c9d852}" ma:taxonomyMulti="true" ma:sspId="5c1f9bdb-a80f-430c-8952-2a26cfa7c922" ma:termSetId="97fbee8e-6cd5-4414-b6c7-7c728215e4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525ba5064f4da4a7d1553709e33b12" ma:index="34" nillable="true" ma:taxonomy="true" ma:internalName="c1525ba5064f4da4a7d1553709e33b12" ma:taxonomyFieldName="Policy_x0020_Subject" ma:displayName="Policy Subject" ma:default="" ma:fieldId="{c1525ba5-064f-4da4-a7d1-553709e33b12}" ma:taxonomyMulti="true" ma:sspId="5c1f9bdb-a80f-430c-8952-2a26cfa7c922" ma:termSetId="4c06207e-3c4a-4099-9695-9506c0260d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380f3-f86d-4c55-ac0d-84a81eafd6a2" elementFormDefault="qualified">
    <xsd:import namespace="http://schemas.microsoft.com/office/2006/documentManagement/types"/>
    <xsd:import namespace="http://schemas.microsoft.com/office/infopath/2007/PartnerControls"/>
    <xsd:element name="b6b65ea87a034f338b42d02fed46782b" ma:index="18" nillable="true" ma:taxonomy="true" ma:internalName="b6b65ea87a034f338b42d02fed46782b" ma:taxonomyFieldName="Approval_x0020_Authority" ma:displayName="Approval Authority" ma:readOnly="false" ma:fieldId="{b6b65ea8-7a03-4f33-8b42-d02fed46782b}" ma:sspId="5c1f9bdb-a80f-430c-8952-2a26cfa7c922" ma:termSetId="938df53b-1012-4bfc-9955-50e86bce2d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7e68178e7f4a8e82477b69c495e9e5 xmlns="3ed555b7-05b0-4e27-8e7d-4e6b48fd47a4">
      <Terms xmlns="http://schemas.microsoft.com/office/infopath/2007/PartnerControls"/>
    </ie7e68178e7f4a8e82477b69c495e9e5>
    <TaxCatchAll xmlns="3ed555b7-05b0-4e27-8e7d-4e6b48fd47a4">
      <Value>58</Value>
      <Value>121</Value>
    </TaxCatchAll>
    <TaxCatchAllLabel xmlns="3ed555b7-05b0-4e27-8e7d-4e6b48fd47a4"/>
    <b6b65ea87a034f338b42d02fed46782b xmlns="be8380f3-f86d-4c55-ac0d-84a81eafd6a2">
      <Terms xmlns="http://schemas.microsoft.com/office/infopath/2007/PartnerControls"/>
    </b6b65ea87a034f338b42d02fed46782b>
    <d09ba1cd9089431987795cbce75e80ea xmlns="3ed555b7-05b0-4e27-8e7d-4e6b48fd47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1a23f95a-fd75-4410-97e8-0d1688cb1d7c</TermId>
        </TermInfo>
      </Terms>
    </d09ba1cd9089431987795cbce75e80ea>
    <a52b0960dff24c4380ab9f2e06a4be0f xmlns="3ed555b7-05b0-4e27-8e7d-4e6b48fd47a4">
      <Terms xmlns="http://schemas.microsoft.com/office/infopath/2007/PartnerControls"/>
    </a52b0960dff24c4380ab9f2e06a4be0f>
    <hfac6f500c1341d69c02eb464ae13ac0 xmlns="3ed555b7-05b0-4e27-8e7d-4e6b48fd47a4">
      <Terms xmlns="http://schemas.microsoft.com/office/infopath/2007/PartnerControls"/>
    </hfac6f500c1341d69c02eb464ae13ac0>
    <e3c82b6302f940778a5098baf014ffbb xmlns="3ed555b7-05b0-4e27-8e7d-4e6b48fd47a4">
      <Terms xmlns="http://schemas.microsoft.com/office/infopath/2007/PartnerControls"/>
    </e3c82b6302f940778a5098baf014ffbb>
    <i920554bc521447ca8069c3847c9d852 xmlns="3ed555b7-05b0-4e27-8e7d-4e6b48fd47a4">
      <Terms xmlns="http://schemas.microsoft.com/office/infopath/2007/PartnerControls"/>
    </i920554bc521447ca8069c3847c9d852>
    <g2dbb64b290d409cb3188e2fc73755f0 xmlns="3ed555b7-05b0-4e27-8e7d-4e6b48fd47a4">
      <Terms xmlns="http://schemas.microsoft.com/office/infopath/2007/PartnerControls"/>
    </g2dbb64b290d409cb3188e2fc73755f0>
    <OwlDocPortalDescription xmlns="3ed555b7-05b0-4e27-8e7d-4e6b48fd47a4" xsi:nil="true"/>
    <a5167454593547bfbb3b9f85fe52fcee xmlns="3ed555b7-05b0-4e27-8e7d-4e6b48fd47a4">
      <Terms xmlns="http://schemas.microsoft.com/office/infopath/2007/PartnerControls"/>
    </a5167454593547bfbb3b9f85fe52fcee>
    <pa523230cbe0463bb7cc286808fddca9 xmlns="3ed555b7-05b0-4e27-8e7d-4e6b48fd47a4">
      <Terms xmlns="http://schemas.microsoft.com/office/infopath/2007/PartnerControls"/>
    </pa523230cbe0463bb7cc286808fddca9>
    <l2e8a46e463341bba33baf297e439429 xmlns="3ed555b7-05b0-4e27-8e7d-4e6b48fd47a4">
      <Terms xmlns="http://schemas.microsoft.com/office/infopath/2007/PartnerControls"/>
    </l2e8a46e463341bba33baf297e439429>
    <c1525ba5064f4da4a7d1553709e33b12 xmlns="3ed555b7-05b0-4e27-8e7d-4e6b48fd47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 and Operations</TermName>
          <TermId xmlns="http://schemas.microsoft.com/office/infopath/2007/PartnerControls">344d08fc-fafa-413a-b944-c1eafbf9c7c6</TermId>
        </TermInfo>
      </Terms>
    </c1525ba5064f4da4a7d1553709e33b1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59C2-8A20-4477-90DC-0D6FC7402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F3CED-33D6-42B0-BEBC-88F788861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555b7-05b0-4e27-8e7d-4e6b48fd47a4"/>
    <ds:schemaRef ds:uri="be8380f3-f86d-4c55-ac0d-84a81eafd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3FC7D-50C5-4B95-8D29-58A313B60472}">
  <ds:schemaRefs>
    <ds:schemaRef ds:uri="http://schemas.microsoft.com/office/2006/metadata/properties"/>
    <ds:schemaRef ds:uri="http://schemas.microsoft.com/office/infopath/2007/PartnerControls"/>
    <ds:schemaRef ds:uri="3ed555b7-05b0-4e27-8e7d-4e6b48fd47a4"/>
    <ds:schemaRef ds:uri="be8380f3-f86d-4c55-ac0d-84a81eafd6a2"/>
  </ds:schemaRefs>
</ds:datastoreItem>
</file>

<file path=customXml/itemProps4.xml><?xml version="1.0" encoding="utf-8"?>
<ds:datastoreItem xmlns:ds="http://schemas.openxmlformats.org/officeDocument/2006/customXml" ds:itemID="{55E13D6E-29A9-4134-8E62-EE09CCFC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Template</vt:lpstr>
    </vt:vector>
  </TitlesOfParts>
  <Company>CQUniversity Australia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Template</dc:title>
  <dc:subject/>
  <dc:creator>Kylie White</dc:creator>
  <cp:keywords/>
  <dc:description/>
  <cp:lastModifiedBy>Bhatnagar,Ambika</cp:lastModifiedBy>
  <cp:revision>4</cp:revision>
  <dcterms:created xsi:type="dcterms:W3CDTF">2017-10-25T02:44:00Z</dcterms:created>
  <dcterms:modified xsi:type="dcterms:W3CDTF">2017-10-27T11:41:00Z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0x0101006A7CE322BE856F469FDFC591EE9FDF0A01009C95EE8D0DE83B41B0717296D71D4308</vt:lpwstr>
  </property>
  <property fmtid="{D5CDD505-2E9C-101B-9397-08002B2CF9AE}" pid="3" name="OwlDocPortalCategory">
    <vt:lpwstr>58;#Template|1a23f95a-fd75-4410-97e8-0d1688cb1d7c</vt:lpwstr>
  </property>
  <property fmtid="{D5CDD505-2E9C-101B-9397-08002B2CF9AE}" pid="4" name="OwlContentTargetOptionsFour">
    <vt:lpwstr/>
  </property>
  <property fmtid="{D5CDD505-2E9C-101B-9397-08002B2CF9AE}" pid="5" name="Approval Authority">
    <vt:lpwstr/>
  </property>
  <property fmtid="{D5CDD505-2E9C-101B-9397-08002B2CF9AE}" pid="6" name="OwlTags">
    <vt:lpwstr/>
  </property>
  <property fmtid="{D5CDD505-2E9C-101B-9397-08002B2CF9AE}" pid="7" name="OwlContentTargetOptionsTwo">
    <vt:lpwstr/>
  </property>
  <property fmtid="{D5CDD505-2E9C-101B-9397-08002B2CF9AE}" pid="8" name="OwlContentTargetOptionsThree">
    <vt:lpwstr/>
  </property>
  <property fmtid="{D5CDD505-2E9C-101B-9397-08002B2CF9AE}" pid="9" name="OwlDocPortalCampus">
    <vt:lpwstr/>
  </property>
  <property fmtid="{D5CDD505-2E9C-101B-9397-08002B2CF9AE}" pid="10" name="OwlDocPortalProcess">
    <vt:lpwstr/>
  </property>
  <property fmtid="{D5CDD505-2E9C-101B-9397-08002B2CF9AE}" pid="11" name="OwlDocPortalAudience">
    <vt:lpwstr/>
  </property>
  <property fmtid="{D5CDD505-2E9C-101B-9397-08002B2CF9AE}" pid="12" name="OwlDocPortalDepartment">
    <vt:lpwstr/>
  </property>
  <property fmtid="{D5CDD505-2E9C-101B-9397-08002B2CF9AE}" pid="13" name="OwlContentTargetOptionsOne">
    <vt:lpwstr/>
  </property>
  <property fmtid="{D5CDD505-2E9C-101B-9397-08002B2CF9AE}" pid="14" name="Policy Subject">
    <vt:lpwstr>121;#Administration and Operations|344d08fc-fafa-413a-b944-c1eafbf9c7c6</vt:lpwstr>
  </property>
</Properties>
</file>